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286"/>
        <w:bidiVisual/>
        <w:tblW w:w="108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40"/>
        <w:gridCol w:w="851"/>
        <w:gridCol w:w="110"/>
        <w:gridCol w:w="917"/>
        <w:gridCol w:w="249"/>
        <w:gridCol w:w="1802"/>
        <w:gridCol w:w="40"/>
        <w:gridCol w:w="709"/>
        <w:gridCol w:w="35"/>
        <w:gridCol w:w="425"/>
        <w:gridCol w:w="249"/>
        <w:gridCol w:w="318"/>
        <w:gridCol w:w="1383"/>
        <w:gridCol w:w="318"/>
        <w:gridCol w:w="1241"/>
        <w:gridCol w:w="1235"/>
        <w:gridCol w:w="501"/>
      </w:tblGrid>
      <w:tr w:rsidR="00AA519A" w:rsidRPr="001D739B" w:rsidTr="009F037A"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A519A" w:rsidRPr="001D739B" w:rsidRDefault="00AA519A" w:rsidP="009F037A">
            <w:pPr>
              <w:tabs>
                <w:tab w:val="center" w:pos="609"/>
              </w:tabs>
              <w:jc w:val="center"/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A519A" w:rsidRPr="001D739B" w:rsidRDefault="00AA519A" w:rsidP="009F037A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22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AA519A" w:rsidRPr="001D739B" w:rsidRDefault="00AA519A" w:rsidP="00CC4D74">
            <w:pPr>
              <w:jc w:val="left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1D739B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جد</w:t>
            </w:r>
            <w:r w:rsidRPr="001D739B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ول</w:t>
            </w:r>
            <w:r w:rsidRPr="001D739B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 xml:space="preserve"> ترم‌بندی </w:t>
            </w:r>
            <w:r w:rsidRPr="001D739B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پیشنهادی دروس مقطع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E7A24">
              <w:rPr>
                <w:rFonts w:asciiTheme="minorBidi" w:hAnsiTheme="minorBidi" w:cs="B Nazanin" w:hint="cs"/>
                <w:b/>
                <w:bCs/>
                <w:color w:val="C00000"/>
                <w:sz w:val="24"/>
                <w:szCs w:val="24"/>
                <w:rtl/>
              </w:rPr>
              <w:t>کاردانی</w:t>
            </w:r>
            <w:r w:rsidRPr="003E7A24">
              <w:rPr>
                <w:rFonts w:asciiTheme="minorBidi" w:hAnsiTheme="minorBidi" w:cs="B Nazanin"/>
                <w:b/>
                <w:bCs/>
                <w:color w:val="C00000"/>
                <w:sz w:val="24"/>
                <w:szCs w:val="24"/>
                <w:rtl/>
              </w:rPr>
              <w:t xml:space="preserve"> </w:t>
            </w:r>
            <w:r w:rsidRPr="003E7A24">
              <w:rPr>
                <w:rFonts w:asciiTheme="minorBidi" w:hAnsiTheme="minorBidi" w:cs="B Nazanin" w:hint="cs"/>
                <w:b/>
                <w:bCs/>
                <w:color w:val="C00000"/>
                <w:sz w:val="24"/>
                <w:szCs w:val="24"/>
                <w:rtl/>
              </w:rPr>
              <w:t xml:space="preserve"> </w:t>
            </w:r>
            <w:r w:rsidRPr="003E7A24">
              <w:rPr>
                <w:rFonts w:eastAsia="Calibri" w:cs="B Nazanin" w:hint="cs"/>
                <w:b/>
                <w:bCs/>
                <w:color w:val="C00000"/>
                <w:sz w:val="24"/>
                <w:szCs w:val="24"/>
                <w:rtl/>
              </w:rPr>
              <w:t xml:space="preserve"> </w:t>
            </w:r>
            <w:r w:rsidRPr="003E7A24">
              <w:rPr>
                <w:rFonts w:cs="B Nazanin" w:hint="cs"/>
                <w:b/>
                <w:bCs/>
                <w:color w:val="C00000"/>
                <w:sz w:val="24"/>
                <w:szCs w:val="24"/>
                <w:rtl/>
              </w:rPr>
              <w:t>فتوگرافیک</w:t>
            </w:r>
            <w:r w:rsidRPr="003E7A24">
              <w:rPr>
                <w:rFonts w:eastAsia="Calibri" w:cs="B Nazanin" w:hint="cs"/>
                <w:b/>
                <w:bCs/>
                <w:color w:val="C00000"/>
                <w:sz w:val="24"/>
                <w:szCs w:val="24"/>
                <w:rtl/>
              </w:rPr>
              <w:t xml:space="preserve"> </w:t>
            </w:r>
            <w:r w:rsidRPr="001D739B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 xml:space="preserve">آموزشکده فنی </w:t>
            </w:r>
            <w:r w:rsidRPr="001D739B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و حرفه ای </w:t>
            </w:r>
            <w:r w:rsidRPr="001D739B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دختران نجف‌آباد</w:t>
            </w:r>
          </w:p>
        </w:tc>
      </w:tr>
      <w:tr w:rsidR="00AA519A" w:rsidRPr="00CF0E5E" w:rsidTr="009F037A">
        <w:trPr>
          <w:trHeight w:val="278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textDirection w:val="tbRl"/>
            <w:vAlign w:val="center"/>
          </w:tcPr>
          <w:p w:rsidR="00AA519A" w:rsidRPr="00CF0E5E" w:rsidRDefault="00AA519A" w:rsidP="009F037A">
            <w:pPr>
              <w:spacing w:line="240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گروه درسی</w:t>
            </w:r>
          </w:p>
        </w:tc>
        <w:tc>
          <w:tcPr>
            <w:tcW w:w="102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205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784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تعدادواحد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51D2D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تعدادساعت در ترم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پیشنیاز</w:t>
            </w:r>
          </w:p>
        </w:tc>
        <w:tc>
          <w:tcPr>
            <w:tcW w:w="1241" w:type="dxa"/>
            <w:vMerge w:val="restart"/>
            <w:tcBorders>
              <w:top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نوع </w:t>
            </w: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کل واحد هر ترم</w:t>
            </w:r>
          </w:p>
        </w:tc>
      </w:tr>
      <w:tr w:rsidR="00AA519A" w:rsidRPr="00CF0E5E" w:rsidTr="009F037A">
        <w:trPr>
          <w:trHeight w:val="669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2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نظری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vMerge/>
            <w:tcBorders>
              <w:bottom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27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9991013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فیزیک نور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/>
                <w:b/>
                <w:bCs/>
                <w:sz w:val="18"/>
                <w:szCs w:val="18"/>
                <w:rtl/>
              </w:rPr>
              <w:t>پايه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A519A" w:rsidRPr="00CF0E5E" w:rsidRDefault="00AA519A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ترم 1 :</w:t>
            </w: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</w:rPr>
              <w:t xml:space="preserve"> </w:t>
            </w: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18</w:t>
            </w: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</w:rPr>
              <w:t xml:space="preserve"> </w:t>
            </w: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 xml:space="preserve"> واحد</w:t>
            </w: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3332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9991014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آزمایشگاه فیزیک نور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فیزیک نور</w:t>
            </w: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/>
                <w:b/>
                <w:bCs/>
                <w:sz w:val="18"/>
                <w:szCs w:val="18"/>
                <w:rtl/>
              </w:rPr>
              <w:t>پايه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3333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3331476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6"/>
                <w:szCs w:val="16"/>
                <w:rtl/>
              </w:rPr>
              <w:t>عناصر و کیفیت بصری در عکاسی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/>
                <w:b/>
                <w:bCs/>
                <w:sz w:val="18"/>
                <w:szCs w:val="18"/>
                <w:rtl/>
              </w:rPr>
              <w:t>پايه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3334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3331868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هندسه مناظر و مرایا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/>
                <w:b/>
                <w:bCs/>
                <w:sz w:val="18"/>
                <w:szCs w:val="18"/>
                <w:rtl/>
              </w:rPr>
              <w:t>پايه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3335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9108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آیین زندگی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3336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9118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زبان فارسی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5B04E8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19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3337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9122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تربیت بدنی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01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3338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3331478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تاریخ هنر جهان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63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3339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3331481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نور پردازی مقدماتی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3339</w:t>
            </w:r>
          </w:p>
        </w:tc>
        <w:tc>
          <w:tcPr>
            <w:tcW w:w="1027" w:type="dxa"/>
            <w:gridSpan w:val="2"/>
            <w:tcBorders>
              <w:top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3331477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رنگ شناسی در عکاسی</w:t>
            </w:r>
          </w:p>
        </w:tc>
        <w:tc>
          <w:tcPr>
            <w:tcW w:w="784" w:type="dxa"/>
            <w:gridSpan w:val="3"/>
            <w:tcBorders>
              <w:top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4"/>
                <w:szCs w:val="14"/>
                <w:rtl/>
              </w:rPr>
              <w:t>عناصر و کیفیت بصری در عکاسی</w:t>
            </w: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AA519A" w:rsidRPr="00CF0E5E" w:rsidRDefault="00AA519A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 xml:space="preserve">ترم 2 : </w:t>
            </w: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</w:rPr>
              <w:t xml:space="preserve"> </w:t>
            </w: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17</w:t>
            </w: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واحد</w:t>
            </w:r>
          </w:p>
        </w:tc>
      </w:tr>
      <w:tr w:rsidR="00AA519A" w:rsidRPr="00CF0E5E" w:rsidTr="009F037A">
        <w:trPr>
          <w:trHeight w:val="259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33311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3331479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تاریخ هنر ایران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21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33312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3331480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عکاسی چهره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25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33313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3331869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عکاسی مراسم اجتماعی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73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21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33315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3331482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عکاسی مستند اجتماعی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33316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3331483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روتوش و ویرایش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33317</w:t>
            </w:r>
          </w:p>
        </w:tc>
        <w:tc>
          <w:tcPr>
            <w:tcW w:w="1027" w:type="dxa"/>
            <w:gridSpan w:val="2"/>
            <w:tcBorders>
              <w:top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3331485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نما- عکس</w:t>
            </w:r>
          </w:p>
        </w:tc>
        <w:tc>
          <w:tcPr>
            <w:tcW w:w="784" w:type="dxa"/>
            <w:gridSpan w:val="3"/>
            <w:tcBorders>
              <w:top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روتوش و ویرایش</w:t>
            </w: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AA519A" w:rsidRPr="00CF0E5E" w:rsidRDefault="00AA519A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ترم 3 :</w:t>
            </w: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</w:rPr>
              <w:t xml:space="preserve"> </w:t>
            </w: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18</w:t>
            </w: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واحد</w:t>
            </w: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33318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3331486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چاپ در عکاسی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41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33319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3331487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تاریخ عکاسی جهان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تاریخ هنر جهان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75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33320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3331488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عکاسی خبری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عکاسی مستند اجتماعی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3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33321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3331484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عکاسی ورزشی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199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89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33323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9101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زبان خارجی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65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33324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9128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دانش خانواده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bottom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27" w:type="dxa"/>
            <w:gridSpan w:val="2"/>
            <w:tcBorders>
              <w:bottom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2051" w:type="dxa"/>
            <w:gridSpan w:val="2"/>
            <w:tcBorders>
              <w:bottom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درس مهارت عمومی</w:t>
            </w:r>
          </w:p>
        </w:tc>
        <w:tc>
          <w:tcPr>
            <w:tcW w:w="784" w:type="dxa"/>
            <w:gridSpan w:val="3"/>
            <w:tcBorders>
              <w:bottom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bottom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55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26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33326</w:t>
            </w:r>
          </w:p>
        </w:tc>
        <w:tc>
          <w:tcPr>
            <w:tcW w:w="1027" w:type="dxa"/>
            <w:gridSpan w:val="2"/>
            <w:tcBorders>
              <w:top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3331871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عکاسی تبلیغاتی</w:t>
            </w:r>
          </w:p>
        </w:tc>
        <w:tc>
          <w:tcPr>
            <w:tcW w:w="784" w:type="dxa"/>
            <w:gridSpan w:val="3"/>
            <w:tcBorders>
              <w:top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AA519A" w:rsidRPr="00CF0E5E" w:rsidRDefault="00AA519A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 xml:space="preserve">ترم 4 : </w:t>
            </w:r>
            <w:r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17</w:t>
            </w: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واحد</w:t>
            </w:r>
          </w:p>
        </w:tc>
      </w:tr>
      <w:tr w:rsidR="00AA519A" w:rsidRPr="00CF0E5E" w:rsidTr="009F037A">
        <w:trPr>
          <w:trHeight w:val="209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27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33327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3331870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عکاسی سینما و تئاتر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171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28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75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29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درس مهارت عمومی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38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30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33330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3331489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کارآفرینی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185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31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33331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3331490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کارآموزی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1D739B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891" w:type="dxa"/>
            <w:gridSpan w:val="2"/>
            <w:tcBorders>
              <w:bottom w:val="single" w:sz="4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33332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/>
                <w:b/>
                <w:bCs/>
                <w:sz w:val="18"/>
                <w:szCs w:val="18"/>
                <w:rtl/>
              </w:rPr>
              <w:t>9102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اندیشه اسلامی 1</w:t>
            </w:r>
          </w:p>
        </w:tc>
        <w:tc>
          <w:tcPr>
            <w:tcW w:w="784" w:type="dxa"/>
            <w:gridSpan w:val="3"/>
            <w:tcBorders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AA519A" w:rsidRPr="001D739B" w:rsidTr="009F037A">
        <w:trPr>
          <w:trHeight w:val="186"/>
        </w:trPr>
        <w:tc>
          <w:tcPr>
            <w:tcW w:w="10339" w:type="dxa"/>
            <w:gridSpan w:val="17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>جمع کل</w:t>
            </w:r>
            <w:r>
              <w:rPr>
                <w:rFonts w:asciiTheme="minorBidi" w:hAnsiTheme="minorBidi" w:cs="B Nazanin"/>
                <w:sz w:val="18"/>
                <w:szCs w:val="18"/>
              </w:rPr>
              <w:t>72</w:t>
            </w: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واحد  :</w:t>
            </w: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AA519A" w:rsidRPr="001D739B" w:rsidTr="009F037A">
        <w:trPr>
          <w:trHeight w:val="186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9129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آشنایی با ارزش های دفاع مقدس</w:t>
            </w:r>
          </w:p>
        </w:tc>
        <w:tc>
          <w:tcPr>
            <w:tcW w:w="744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4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اختیاری عمومی</w:t>
            </w: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AA519A" w:rsidRPr="001D739B" w:rsidTr="009F037A">
        <w:trPr>
          <w:trHeight w:val="60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1D739B">
              <w:rPr>
                <w:rFonts w:asciiTheme="minorBidi" w:hAnsiTheme="minorBidi" w:cs="B Nazanin" w:hint="cs"/>
                <w:sz w:val="18"/>
                <w:szCs w:val="18"/>
                <w:rtl/>
              </w:rPr>
              <w:t>جبرانی  واحد</w:t>
            </w:r>
          </w:p>
        </w:tc>
        <w:tc>
          <w:tcPr>
            <w:tcW w:w="10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عمومی 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</w:rPr>
              <w:t>13</w:t>
            </w: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واحد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1D739B">
              <w:rPr>
                <w:rFonts w:asciiTheme="minorBidi" w:hAnsiTheme="minorBidi" w:cs="B Nazanin" w:hint="cs"/>
                <w:sz w:val="18"/>
                <w:szCs w:val="18"/>
                <w:rtl/>
              </w:rPr>
              <w:t>مهارت عمومی</w:t>
            </w: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</w:rPr>
              <w:t>4</w:t>
            </w: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واحد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1D739B">
              <w:rPr>
                <w:rFonts w:asciiTheme="minorBidi" w:hAnsiTheme="minorBidi" w:cs="B Nazanin" w:hint="cs"/>
                <w:sz w:val="18"/>
                <w:szCs w:val="18"/>
                <w:rtl/>
              </w:rPr>
              <w:t>پایه</w:t>
            </w: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</w:rPr>
              <w:t>13</w:t>
            </w: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واحد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1D739B">
              <w:rPr>
                <w:rFonts w:asciiTheme="minorBidi" w:hAnsiTheme="minorBidi" w:cs="B Nazanin" w:hint="cs"/>
                <w:sz w:val="18"/>
                <w:szCs w:val="18"/>
                <w:rtl/>
              </w:rPr>
              <w:t xml:space="preserve">تخصصی 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</w:rPr>
              <w:t>36</w:t>
            </w:r>
            <w:r w:rsidRPr="001D739B">
              <w:rPr>
                <w:rFonts w:asciiTheme="minorBidi" w:hAnsiTheme="minorBidi" w:cs="B Nazanin" w:hint="cs"/>
                <w:sz w:val="18"/>
                <w:szCs w:val="18"/>
                <w:rtl/>
              </w:rPr>
              <w:t xml:space="preserve">  واحد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>اختیاری</w:t>
            </w:r>
            <w:r w:rsidRPr="001D739B">
              <w:rPr>
                <w:rFonts w:asciiTheme="minorBidi" w:hAnsiTheme="minorBidi" w:cs="B Nazanin" w:hint="cs"/>
                <w:sz w:val="18"/>
                <w:szCs w:val="18"/>
                <w:rtl/>
              </w:rPr>
              <w:t xml:space="preserve">  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</w:rPr>
              <w:t>6</w:t>
            </w:r>
            <w:r w:rsidRPr="001D739B">
              <w:rPr>
                <w:rFonts w:asciiTheme="minorBidi" w:hAnsiTheme="minorBidi" w:cs="B Nazanin" w:hint="cs"/>
                <w:sz w:val="18"/>
                <w:szCs w:val="18"/>
                <w:rtl/>
              </w:rPr>
              <w:t xml:space="preserve">  </w:t>
            </w: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واحد</w:t>
            </w:r>
          </w:p>
        </w:tc>
      </w:tr>
    </w:tbl>
    <w:p w:rsidR="00FA552D" w:rsidRDefault="005C0B85" w:rsidP="00AA519A">
      <w:pPr>
        <w:rPr>
          <w:rtl/>
        </w:rPr>
      </w:pPr>
    </w:p>
    <w:p w:rsidR="00FB7023" w:rsidRPr="00E951AB" w:rsidRDefault="00FB7023" w:rsidP="00FB7023">
      <w:pPr>
        <w:jc w:val="center"/>
        <w:rPr>
          <w:rFonts w:cs="B Nazanin"/>
          <w:b/>
          <w:bCs/>
          <w:sz w:val="28"/>
          <w:rtl/>
        </w:rPr>
      </w:pPr>
      <w:r w:rsidRPr="00E951AB">
        <w:rPr>
          <w:rFonts w:cs="B Nazanin" w:hint="cs"/>
          <w:b/>
          <w:bCs/>
          <w:sz w:val="28"/>
          <w:rtl/>
        </w:rPr>
        <w:lastRenderedPageBreak/>
        <w:t>جدول دروس مهارت عمومی فتوگرافیک</w:t>
      </w:r>
    </w:p>
    <w:tbl>
      <w:tblPr>
        <w:tblStyle w:val="TableGrid"/>
        <w:bidiVisual/>
        <w:tblW w:w="9492" w:type="dxa"/>
        <w:tblInd w:w="644" w:type="dxa"/>
        <w:tblLook w:val="04A0" w:firstRow="1" w:lastRow="0" w:firstColumn="1" w:lastColumn="0" w:noHBand="0" w:noVBand="1"/>
      </w:tblPr>
      <w:tblGrid>
        <w:gridCol w:w="747"/>
        <w:gridCol w:w="1008"/>
        <w:gridCol w:w="997"/>
        <w:gridCol w:w="2487"/>
        <w:gridCol w:w="690"/>
        <w:gridCol w:w="735"/>
        <w:gridCol w:w="745"/>
        <w:gridCol w:w="1078"/>
        <w:gridCol w:w="1005"/>
      </w:tblGrid>
      <w:tr w:rsidR="00FB7023" w:rsidRPr="00FB7023" w:rsidTr="00FB7023">
        <w:trPr>
          <w:trHeight w:val="262"/>
        </w:trPr>
        <w:tc>
          <w:tcPr>
            <w:tcW w:w="747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008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کد ارائه</w:t>
            </w:r>
          </w:p>
        </w:tc>
        <w:tc>
          <w:tcPr>
            <w:tcW w:w="997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2487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690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واحد</w:t>
            </w:r>
          </w:p>
        </w:tc>
        <w:tc>
          <w:tcPr>
            <w:tcW w:w="1480" w:type="dxa"/>
            <w:gridSpan w:val="2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1078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پیش نیاز</w:t>
            </w:r>
          </w:p>
        </w:tc>
        <w:tc>
          <w:tcPr>
            <w:tcW w:w="1005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هم نیاز</w:t>
            </w:r>
          </w:p>
        </w:tc>
      </w:tr>
      <w:tr w:rsidR="00FB7023" w:rsidRPr="00FB7023" w:rsidTr="00FB7023">
        <w:trPr>
          <w:trHeight w:val="382"/>
        </w:trPr>
        <w:tc>
          <w:tcPr>
            <w:tcW w:w="747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08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7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7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0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نظری </w:t>
            </w:r>
          </w:p>
        </w:tc>
        <w:tc>
          <w:tcPr>
            <w:tcW w:w="74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1078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05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00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9991044</w:t>
            </w:r>
          </w:p>
        </w:tc>
        <w:tc>
          <w:tcPr>
            <w:tcW w:w="248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مهارت های مسئله یابی و تصمیم گیری</w:t>
            </w:r>
          </w:p>
        </w:tc>
        <w:tc>
          <w:tcPr>
            <w:tcW w:w="690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4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07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0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rPr>
          <w:trHeight w:val="522"/>
        </w:trPr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00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9991034</w:t>
            </w:r>
          </w:p>
        </w:tc>
        <w:tc>
          <w:tcPr>
            <w:tcW w:w="248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بازاریابی مجازی</w:t>
            </w:r>
          </w:p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0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4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07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0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00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9991045</w:t>
            </w:r>
          </w:p>
        </w:tc>
        <w:tc>
          <w:tcPr>
            <w:tcW w:w="248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تجاری سازی محصول</w:t>
            </w:r>
          </w:p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0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4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07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0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rPr>
          <w:trHeight w:val="562"/>
        </w:trPr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00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9991039</w:t>
            </w:r>
          </w:p>
        </w:tc>
        <w:tc>
          <w:tcPr>
            <w:tcW w:w="248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اصول و فنون مذاکره</w:t>
            </w:r>
          </w:p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0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4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07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0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rPr>
          <w:trHeight w:val="660"/>
        </w:trPr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00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9991035</w:t>
            </w:r>
          </w:p>
        </w:tc>
        <w:tc>
          <w:tcPr>
            <w:tcW w:w="248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بهداشت و صیانت از محیط زیست</w:t>
            </w:r>
          </w:p>
        </w:tc>
        <w:tc>
          <w:tcPr>
            <w:tcW w:w="690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4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07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0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FB7023" w:rsidRPr="00E951AB" w:rsidRDefault="00FB7023" w:rsidP="00FB7023">
      <w:pPr>
        <w:jc w:val="center"/>
        <w:rPr>
          <w:rFonts w:cs="B Nazanin"/>
          <w:b/>
          <w:bCs/>
          <w:sz w:val="28"/>
          <w:rtl/>
        </w:rPr>
      </w:pPr>
      <w:r w:rsidRPr="00E951AB">
        <w:rPr>
          <w:rFonts w:cs="B Nazanin" w:hint="cs"/>
          <w:b/>
          <w:bCs/>
          <w:sz w:val="28"/>
          <w:rtl/>
        </w:rPr>
        <w:t>گذراندن 4 واحد از دروس فوق الزامی است.</w:t>
      </w:r>
    </w:p>
    <w:p w:rsidR="00FB7023" w:rsidRPr="00E951AB" w:rsidRDefault="00FB7023" w:rsidP="00FB7023">
      <w:pPr>
        <w:jc w:val="center"/>
        <w:rPr>
          <w:rFonts w:cs="B Nazanin"/>
          <w:b/>
          <w:bCs/>
          <w:sz w:val="28"/>
          <w:rtl/>
        </w:rPr>
      </w:pPr>
      <w:r w:rsidRPr="00E951AB">
        <w:rPr>
          <w:rFonts w:cs="B Nazanin" w:hint="cs"/>
          <w:b/>
          <w:bCs/>
          <w:sz w:val="28"/>
          <w:rtl/>
        </w:rPr>
        <w:t>جدول دروس اختیاری فتوگرافیک</w:t>
      </w:r>
    </w:p>
    <w:tbl>
      <w:tblPr>
        <w:tblStyle w:val="TableGrid"/>
        <w:bidiVisual/>
        <w:tblW w:w="9492" w:type="dxa"/>
        <w:tblInd w:w="644" w:type="dxa"/>
        <w:tblLook w:val="04A0" w:firstRow="1" w:lastRow="0" w:firstColumn="1" w:lastColumn="0" w:noHBand="0" w:noVBand="1"/>
      </w:tblPr>
      <w:tblGrid>
        <w:gridCol w:w="747"/>
        <w:gridCol w:w="964"/>
        <w:gridCol w:w="1124"/>
        <w:gridCol w:w="2152"/>
        <w:gridCol w:w="844"/>
        <w:gridCol w:w="735"/>
        <w:gridCol w:w="799"/>
        <w:gridCol w:w="1184"/>
        <w:gridCol w:w="943"/>
      </w:tblGrid>
      <w:tr w:rsidR="00FB7023" w:rsidRPr="00FB7023" w:rsidTr="00FB7023">
        <w:trPr>
          <w:trHeight w:val="437"/>
        </w:trPr>
        <w:tc>
          <w:tcPr>
            <w:tcW w:w="747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964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کد ارائه</w:t>
            </w:r>
          </w:p>
        </w:tc>
        <w:tc>
          <w:tcPr>
            <w:tcW w:w="1124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2152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844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واحد</w:t>
            </w:r>
          </w:p>
        </w:tc>
        <w:tc>
          <w:tcPr>
            <w:tcW w:w="1534" w:type="dxa"/>
            <w:gridSpan w:val="2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1184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پیش نیاز</w:t>
            </w:r>
          </w:p>
        </w:tc>
        <w:tc>
          <w:tcPr>
            <w:tcW w:w="943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هم نیاز</w:t>
            </w:r>
          </w:p>
        </w:tc>
      </w:tr>
      <w:tr w:rsidR="00FB7023" w:rsidRPr="00FB7023" w:rsidTr="00FB7023">
        <w:trPr>
          <w:trHeight w:val="447"/>
        </w:trPr>
        <w:tc>
          <w:tcPr>
            <w:tcW w:w="747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4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4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52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4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نظری </w:t>
            </w:r>
          </w:p>
        </w:tc>
        <w:tc>
          <w:tcPr>
            <w:tcW w:w="799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1184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3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96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3332222</w:t>
            </w:r>
          </w:p>
        </w:tc>
        <w:tc>
          <w:tcPr>
            <w:tcW w:w="2152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حقوق در عکاسی </w:t>
            </w:r>
          </w:p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99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18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3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96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3331491</w:t>
            </w:r>
          </w:p>
        </w:tc>
        <w:tc>
          <w:tcPr>
            <w:tcW w:w="2152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نرم افزارهای تدوین</w:t>
            </w:r>
          </w:p>
        </w:tc>
        <w:tc>
          <w:tcPr>
            <w:tcW w:w="84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99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18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روتوش و ویرایش</w:t>
            </w:r>
          </w:p>
        </w:tc>
        <w:tc>
          <w:tcPr>
            <w:tcW w:w="943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96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3331872</w:t>
            </w:r>
          </w:p>
        </w:tc>
        <w:tc>
          <w:tcPr>
            <w:tcW w:w="2152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عکاسی در گرافیک</w:t>
            </w:r>
          </w:p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99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18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3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96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3331492</w:t>
            </w:r>
          </w:p>
        </w:tc>
        <w:tc>
          <w:tcPr>
            <w:tcW w:w="2152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خلاقیت و ایده پردازی</w:t>
            </w:r>
          </w:p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99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18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3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96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3331493</w:t>
            </w:r>
          </w:p>
        </w:tc>
        <w:tc>
          <w:tcPr>
            <w:tcW w:w="2152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نرم افزار سه بعدی</w:t>
            </w:r>
          </w:p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4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99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18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3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FB7023" w:rsidRPr="00E951AB" w:rsidRDefault="00FB7023" w:rsidP="00FB7023">
      <w:pPr>
        <w:jc w:val="center"/>
        <w:rPr>
          <w:rFonts w:cs="B Nazanin"/>
          <w:b/>
          <w:bCs/>
          <w:sz w:val="28"/>
          <w:rtl/>
        </w:rPr>
      </w:pPr>
      <w:r w:rsidRPr="00E951AB">
        <w:rPr>
          <w:rFonts w:cs="B Nazanin" w:hint="cs"/>
          <w:b/>
          <w:bCs/>
          <w:sz w:val="28"/>
          <w:rtl/>
        </w:rPr>
        <w:t>گذراندن 6 واحد از دروس فوق الزامی است.</w:t>
      </w:r>
    </w:p>
    <w:p w:rsidR="00FB7023" w:rsidRDefault="00FB7023" w:rsidP="00AA519A">
      <w:pPr>
        <w:rPr>
          <w:rtl/>
        </w:rPr>
      </w:pPr>
    </w:p>
    <w:p w:rsidR="00FB7023" w:rsidRDefault="00FB7023" w:rsidP="00AA519A">
      <w:pPr>
        <w:rPr>
          <w:rtl/>
        </w:rPr>
      </w:pPr>
      <w:bookmarkStart w:id="0" w:name="_GoBack"/>
      <w:bookmarkEnd w:id="0"/>
    </w:p>
    <w:sectPr w:rsidR="00FB7023" w:rsidSect="00AA519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19A"/>
    <w:rsid w:val="0006197A"/>
    <w:rsid w:val="003E7A24"/>
    <w:rsid w:val="005B04E8"/>
    <w:rsid w:val="005C0B85"/>
    <w:rsid w:val="00A25FC8"/>
    <w:rsid w:val="00AA519A"/>
    <w:rsid w:val="00CC4D74"/>
    <w:rsid w:val="00D07369"/>
    <w:rsid w:val="00FB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19A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519A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19A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519A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somayeh</cp:lastModifiedBy>
  <cp:revision>10</cp:revision>
  <cp:lastPrinted>2021-11-15T09:09:00Z</cp:lastPrinted>
  <dcterms:created xsi:type="dcterms:W3CDTF">2021-09-25T09:55:00Z</dcterms:created>
  <dcterms:modified xsi:type="dcterms:W3CDTF">2023-11-28T08:10:00Z</dcterms:modified>
</cp:coreProperties>
</file>